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1C8CCC5" w14:textId="77777777" w:rsidR="00242AB1" w:rsidRDefault="00000000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 </w:t>
      </w:r>
    </w:p>
    <w:p w14:paraId="3F64A391" w14:textId="77777777" w:rsidR="00242AB1" w:rsidRDefault="00000000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Agenda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3FA3301D" wp14:editId="727990B0">
            <wp:simplePos x="0" y="0"/>
            <wp:positionH relativeFrom="column">
              <wp:posOffset>2436812</wp:posOffset>
            </wp:positionH>
            <wp:positionV relativeFrom="paragraph">
              <wp:posOffset>0</wp:posOffset>
            </wp:positionV>
            <wp:extent cx="1453515" cy="961390"/>
            <wp:effectExtent l="0" t="0" r="0" b="0"/>
            <wp:wrapTopAndBottom distT="0" dist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515" cy="961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E3D136" w14:textId="039BCB6E" w:rsidR="00242AB1" w:rsidRDefault="00000000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Monday,</w:t>
      </w:r>
      <w:r w:rsidR="00D863C8">
        <w:rPr>
          <w:rFonts w:ascii="Arial" w:eastAsia="Arial" w:hAnsi="Arial" w:cs="Arial"/>
          <w:b/>
          <w:sz w:val="22"/>
          <w:szCs w:val="22"/>
        </w:rPr>
        <w:t xml:space="preserve"> June 3rd</w:t>
      </w:r>
      <w:r>
        <w:rPr>
          <w:rFonts w:ascii="Arial" w:eastAsia="Arial" w:hAnsi="Arial" w:cs="Arial"/>
          <w:b/>
          <w:sz w:val="22"/>
          <w:szCs w:val="22"/>
        </w:rPr>
        <w:t>, 2024</w:t>
      </w:r>
    </w:p>
    <w:p w14:paraId="48DDCECC" w14:textId="77777777" w:rsidR="00242AB1" w:rsidRDefault="00000000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6:00 pm River’s Edge Conference Room</w:t>
      </w:r>
    </w:p>
    <w:p w14:paraId="00533B36" w14:textId="77777777" w:rsidR="00242AB1" w:rsidRDefault="00242AB1">
      <w:pPr>
        <w:jc w:val="center"/>
        <w:rPr>
          <w:rFonts w:ascii="Arial" w:eastAsia="Arial" w:hAnsi="Arial" w:cs="Arial"/>
          <w:b/>
          <w:i/>
          <w:sz w:val="20"/>
          <w:szCs w:val="20"/>
        </w:rPr>
      </w:pPr>
    </w:p>
    <w:tbl>
      <w:tblPr>
        <w:tblStyle w:val="a"/>
        <w:tblW w:w="99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13"/>
        <w:gridCol w:w="8741"/>
      </w:tblGrid>
      <w:tr w:rsidR="00242AB1" w14:paraId="7A537A0A" w14:textId="77777777">
        <w:tc>
          <w:tcPr>
            <w:tcW w:w="1213" w:type="dxa"/>
            <w:shd w:val="clear" w:color="auto" w:fill="auto"/>
          </w:tcPr>
          <w:p w14:paraId="14132497" w14:textId="77777777" w:rsidR="00242AB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 min</w:t>
            </w:r>
          </w:p>
        </w:tc>
        <w:tc>
          <w:tcPr>
            <w:tcW w:w="8741" w:type="dxa"/>
            <w:shd w:val="clear" w:color="auto" w:fill="auto"/>
          </w:tcPr>
          <w:p w14:paraId="3D6F8182" w14:textId="77777777" w:rsidR="00242AB1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Call to Order:  </w:t>
            </w:r>
          </w:p>
          <w:p w14:paraId="79C83976" w14:textId="77777777" w:rsidR="00242AB1" w:rsidRDefault="000000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Approved Absences –</w:t>
            </w:r>
          </w:p>
          <w:p w14:paraId="11516319" w14:textId="77777777" w:rsidR="00242AB1" w:rsidRDefault="00000000">
            <w:pPr>
              <w:rPr>
                <w:rFonts w:ascii="Arial" w:eastAsia="Arial" w:hAnsi="Arial" w:cs="Arial"/>
                <w:b/>
                <w:sz w:val="22"/>
                <w:szCs w:val="22"/>
                <w:vertAlign w:val="superscript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Approval of Minutes -  </w:t>
            </w:r>
          </w:p>
        </w:tc>
      </w:tr>
      <w:tr w:rsidR="00242AB1" w14:paraId="12606EF5" w14:textId="77777777">
        <w:tc>
          <w:tcPr>
            <w:tcW w:w="1213" w:type="dxa"/>
            <w:shd w:val="clear" w:color="auto" w:fill="auto"/>
          </w:tcPr>
          <w:p w14:paraId="6F7DC82B" w14:textId="77777777" w:rsidR="00242AB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45 min</w:t>
            </w:r>
          </w:p>
          <w:p w14:paraId="4775013F" w14:textId="77777777" w:rsidR="00242AB1" w:rsidRDefault="00242AB1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741" w:type="dxa"/>
            <w:shd w:val="clear" w:color="auto" w:fill="auto"/>
          </w:tcPr>
          <w:p w14:paraId="6EBDAFD1" w14:textId="77777777" w:rsidR="00242AB1" w:rsidRDefault="00242A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  <w:p w14:paraId="7E0ECE46" w14:textId="77777777" w:rsidR="00242AB1" w:rsidRDefault="000000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Director Reports</w:t>
            </w:r>
          </w:p>
          <w:p w14:paraId="190C3C42" w14:textId="77777777" w:rsidR="00242AB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President </w:t>
            </w:r>
            <w:r>
              <w:rPr>
                <w:rFonts w:ascii="Arial" w:eastAsia="Arial" w:hAnsi="Arial" w:cs="Arial"/>
                <w:sz w:val="20"/>
                <w:szCs w:val="20"/>
              </w:rPr>
              <w:t>– Todd Mahoney</w:t>
            </w:r>
          </w:p>
          <w:p w14:paraId="648C1864" w14:textId="6BA88803" w:rsidR="00242AB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ice President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</w:t>
            </w:r>
            <w:r w:rsidR="00D863C8">
              <w:rPr>
                <w:rFonts w:ascii="Arial" w:eastAsia="Arial" w:hAnsi="Arial" w:cs="Arial"/>
                <w:sz w:val="20"/>
                <w:szCs w:val="20"/>
              </w:rPr>
              <w:t>Steve Drissel</w:t>
            </w:r>
          </w:p>
          <w:p w14:paraId="6D909907" w14:textId="1B21DE47" w:rsidR="00242AB1" w:rsidRDefault="00D863C8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Player Movement Policy Committee approval</w:t>
            </w:r>
          </w:p>
          <w:p w14:paraId="5D09CE6E" w14:textId="7F7EF8E3" w:rsidR="00D863C8" w:rsidRDefault="00D863C8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Annual Audit</w:t>
            </w:r>
          </w:p>
          <w:p w14:paraId="56ACB1A8" w14:textId="14528E2E" w:rsidR="00D863C8" w:rsidRDefault="00D863C8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Risk Management Committee</w:t>
            </w:r>
          </w:p>
          <w:p w14:paraId="34BCE9DA" w14:textId="1CE7E311" w:rsidR="00D863C8" w:rsidRDefault="00D863C8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Safesport responsibility transition plan</w:t>
            </w:r>
          </w:p>
          <w:p w14:paraId="74199D31" w14:textId="4C91C65E" w:rsidR="00D863C8" w:rsidRDefault="00D863C8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Email</w:t>
            </w:r>
          </w:p>
          <w:p w14:paraId="5F4BA68A" w14:textId="23C82B2D" w:rsidR="00242AB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Past President-</w:t>
            </w:r>
            <w:r w:rsidR="00174C33">
              <w:rPr>
                <w:rFonts w:ascii="Arial" w:eastAsia="Arial" w:hAnsi="Arial" w:cs="Arial"/>
                <w:i/>
                <w:sz w:val="20"/>
                <w:szCs w:val="20"/>
              </w:rPr>
              <w:t xml:space="preserve"> Vacant</w:t>
            </w:r>
          </w:p>
          <w:p w14:paraId="7440E5DB" w14:textId="77777777" w:rsidR="00242AB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Treasurer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Megan Hoffman</w:t>
            </w:r>
          </w:p>
          <w:p w14:paraId="060F1C45" w14:textId="67997AA2" w:rsidR="00242AB1" w:rsidRDefault="00D863C8">
            <w:pPr>
              <w:numPr>
                <w:ilvl w:val="0"/>
                <w:numId w:val="3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Updated Profit/Loss report</w:t>
            </w:r>
          </w:p>
          <w:p w14:paraId="2A85F8FA" w14:textId="7E988914" w:rsidR="00D863C8" w:rsidRDefault="00D863C8">
            <w:pPr>
              <w:numPr>
                <w:ilvl w:val="0"/>
                <w:numId w:val="3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Information still needed for the budget proposal for FY 24-25</w:t>
            </w:r>
          </w:p>
          <w:p w14:paraId="2C515AFD" w14:textId="6E112E05" w:rsidR="00242AB1" w:rsidRPr="00D863C8" w:rsidRDefault="00D863C8" w:rsidP="00D863C8">
            <w:pPr>
              <w:numPr>
                <w:ilvl w:val="0"/>
                <w:numId w:val="3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Dollars for Doers report</w:t>
            </w:r>
          </w:p>
          <w:p w14:paraId="481C5D3F" w14:textId="34C1643F" w:rsidR="00242AB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Secretary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</w:t>
            </w:r>
            <w:r w:rsidR="00D863C8">
              <w:rPr>
                <w:rFonts w:ascii="Arial" w:eastAsia="Arial" w:hAnsi="Arial" w:cs="Arial"/>
                <w:sz w:val="20"/>
                <w:szCs w:val="20"/>
              </w:rPr>
              <w:t>Natalie Pszenyczny</w:t>
            </w:r>
          </w:p>
          <w:p w14:paraId="110E4A0E" w14:textId="2271F8E8" w:rsidR="00D863C8" w:rsidRPr="00D863C8" w:rsidRDefault="00D863C8" w:rsidP="00D863C8">
            <w:pPr>
              <w:pStyle w:val="ListParagraph"/>
              <w:numPr>
                <w:ilvl w:val="0"/>
                <w:numId w:val="7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Formation of Bylaws Committee</w:t>
            </w:r>
          </w:p>
          <w:p w14:paraId="033222B7" w14:textId="77777777" w:rsidR="00242AB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Coaching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Zach Honert</w:t>
            </w:r>
          </w:p>
          <w:p w14:paraId="356A7E61" w14:textId="77777777" w:rsidR="00242AB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High School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John Gray </w:t>
            </w:r>
          </w:p>
          <w:p w14:paraId="517F160C" w14:textId="0575D33C" w:rsidR="00242AB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Travel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– </w:t>
            </w:r>
            <w:r w:rsidR="00D863C8">
              <w:rPr>
                <w:rFonts w:ascii="Arial" w:eastAsia="Arial" w:hAnsi="Arial" w:cs="Arial"/>
                <w:sz w:val="20"/>
                <w:szCs w:val="20"/>
              </w:rPr>
              <w:t>Josh Orr</w:t>
            </w:r>
          </w:p>
          <w:p w14:paraId="137DADCB" w14:textId="77777777" w:rsidR="00242AB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House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Phil Harms</w:t>
            </w:r>
          </w:p>
          <w:p w14:paraId="401A628D" w14:textId="21FBA736" w:rsidR="00242AB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DHSD –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863C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Vacant</w:t>
            </w:r>
          </w:p>
          <w:p w14:paraId="4F439091" w14:textId="77777777" w:rsidR="00242AB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One Goal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– Allen Arndt </w:t>
            </w:r>
          </w:p>
          <w:p w14:paraId="25609500" w14:textId="0CE51280" w:rsidR="00242AB1" w:rsidRDefault="00000000" w:rsidP="00D863C8">
            <w:pPr>
              <w:tabs>
                <w:tab w:val="center" w:pos="4255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At Large – Volunteerism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</w:t>
            </w:r>
            <w:r w:rsidR="00D863C8">
              <w:rPr>
                <w:rFonts w:ascii="Arial" w:eastAsia="Arial" w:hAnsi="Arial" w:cs="Arial"/>
                <w:sz w:val="20"/>
                <w:szCs w:val="20"/>
              </w:rPr>
              <w:t>Tera Peterson</w:t>
            </w:r>
          </w:p>
          <w:p w14:paraId="23CAD67E" w14:textId="77777777" w:rsidR="00242AB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At Large – Asset Management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–Libby Montenguise</w:t>
            </w:r>
          </w:p>
          <w:p w14:paraId="37937052" w14:textId="77777777" w:rsidR="00242AB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At Large – Community Engagement and Storm Update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– Kate Oswald </w:t>
            </w:r>
          </w:p>
          <w:p w14:paraId="2E48DDBF" w14:textId="5021F6BF" w:rsidR="00242AB1" w:rsidRDefault="00D863C8">
            <w:pPr>
              <w:numPr>
                <w:ilvl w:val="0"/>
                <w:numId w:val="5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Golf Outing Update</w:t>
            </w:r>
          </w:p>
          <w:p w14:paraId="3C6FA7B4" w14:textId="2C71FC6F" w:rsidR="00242AB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At Large- Girls Team- </w:t>
            </w:r>
            <w:r w:rsidR="00D863C8">
              <w:rPr>
                <w:rFonts w:ascii="Arial" w:eastAsia="Arial" w:hAnsi="Arial" w:cs="Arial"/>
                <w:sz w:val="20"/>
                <w:szCs w:val="20"/>
              </w:rPr>
              <w:t>Nikki Colombari</w:t>
            </w:r>
          </w:p>
          <w:p w14:paraId="65406A7D" w14:textId="0E58C594" w:rsidR="00D863C8" w:rsidRPr="00D863C8" w:rsidRDefault="00D863C8" w:rsidP="00D863C8">
            <w:pPr>
              <w:pStyle w:val="ListParagraph"/>
              <w:numPr>
                <w:ilvl w:val="0"/>
                <w:numId w:val="7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Girls Only Skills Session for August</w:t>
            </w:r>
          </w:p>
          <w:p w14:paraId="22816A87" w14:textId="77777777" w:rsidR="00242AB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Registrar Update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- Michelle Arndt </w:t>
            </w:r>
          </w:p>
          <w:p w14:paraId="59E0711E" w14:textId="77777777" w:rsidR="00242AB1" w:rsidRDefault="00242AB1">
            <w:pPr>
              <w:ind w:left="72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42AB1" w14:paraId="4DFC693B" w14:textId="77777777">
        <w:trPr>
          <w:trHeight w:val="620"/>
        </w:trPr>
        <w:tc>
          <w:tcPr>
            <w:tcW w:w="1213" w:type="dxa"/>
            <w:shd w:val="clear" w:color="auto" w:fill="auto"/>
          </w:tcPr>
          <w:p w14:paraId="188D656D" w14:textId="77777777" w:rsidR="00242AB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 minutes</w:t>
            </w:r>
          </w:p>
        </w:tc>
        <w:tc>
          <w:tcPr>
            <w:tcW w:w="8741" w:type="dxa"/>
            <w:shd w:val="clear" w:color="auto" w:fill="auto"/>
          </w:tcPr>
          <w:p w14:paraId="0378D7D3" w14:textId="77777777" w:rsidR="00242AB1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New Business: </w:t>
            </w:r>
          </w:p>
        </w:tc>
      </w:tr>
      <w:tr w:rsidR="00242AB1" w14:paraId="640FDAB3" w14:textId="77777777">
        <w:tc>
          <w:tcPr>
            <w:tcW w:w="1213" w:type="dxa"/>
            <w:shd w:val="clear" w:color="auto" w:fill="auto"/>
          </w:tcPr>
          <w:p w14:paraId="675DE362" w14:textId="77777777" w:rsidR="00242AB1" w:rsidRDefault="00242AB1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741" w:type="dxa"/>
            <w:shd w:val="clear" w:color="auto" w:fill="auto"/>
          </w:tcPr>
          <w:p w14:paraId="17E91679" w14:textId="77777777" w:rsidR="00242AB1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Adjournment: </w:t>
            </w:r>
          </w:p>
        </w:tc>
      </w:tr>
    </w:tbl>
    <w:p w14:paraId="4F45EE73" w14:textId="77777777" w:rsidR="00242AB1" w:rsidRDefault="00242AB1">
      <w:pPr>
        <w:rPr>
          <w:rFonts w:ascii="Arial" w:eastAsia="Arial" w:hAnsi="Arial" w:cs="Arial"/>
          <w:b/>
          <w:sz w:val="20"/>
          <w:szCs w:val="20"/>
        </w:rPr>
      </w:pPr>
    </w:p>
    <w:p w14:paraId="48D9A16C" w14:textId="77777777" w:rsidR="00242AB1" w:rsidRDefault="00242AB1">
      <w:pPr>
        <w:rPr>
          <w:rFonts w:ascii="Arial" w:eastAsia="Arial" w:hAnsi="Arial" w:cs="Arial"/>
          <w:b/>
          <w:sz w:val="22"/>
          <w:szCs w:val="22"/>
        </w:rPr>
      </w:pPr>
    </w:p>
    <w:p w14:paraId="6012786F" w14:textId="0D42E770" w:rsidR="00242AB1" w:rsidRDefault="00000000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Next Meeting: Monday, </w:t>
      </w:r>
      <w:r w:rsidR="00D863C8">
        <w:rPr>
          <w:rFonts w:ascii="Arial" w:eastAsia="Arial" w:hAnsi="Arial" w:cs="Arial"/>
          <w:b/>
          <w:sz w:val="22"/>
          <w:szCs w:val="22"/>
        </w:rPr>
        <w:t>July 1st</w:t>
      </w:r>
      <w:r>
        <w:rPr>
          <w:rFonts w:ascii="Arial" w:eastAsia="Arial" w:hAnsi="Arial" w:cs="Arial"/>
          <w:b/>
          <w:sz w:val="22"/>
          <w:szCs w:val="22"/>
        </w:rPr>
        <w:t>, 2024, 6:00 p.m. River’s Edge Conference Room</w:t>
      </w:r>
    </w:p>
    <w:sectPr w:rsidR="00242AB1">
      <w:pgSz w:w="12240" w:h="15840"/>
      <w:pgMar w:top="720" w:right="1138" w:bottom="450" w:left="113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8B6E520-C7DC-40B1-B494-7B9D86A97A4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71271176-E095-4554-B00C-5F3B13271A89}"/>
    <w:embedItalic r:id="rId3" w:fontKey="{FFBCEE7F-9B98-43FF-8B74-584084292B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E5D0DEC-0B7D-4F2B-BB2D-9F679FC124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7097342-1B76-4EBA-8009-83A9FA89130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A96D92"/>
    <w:multiLevelType w:val="multilevel"/>
    <w:tmpl w:val="AD9CC8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1D50DD1"/>
    <w:multiLevelType w:val="multilevel"/>
    <w:tmpl w:val="76D8D0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2455CDB"/>
    <w:multiLevelType w:val="multilevel"/>
    <w:tmpl w:val="339A0D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1EE0E0B"/>
    <w:multiLevelType w:val="multilevel"/>
    <w:tmpl w:val="CC7AFF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5CC05DD"/>
    <w:multiLevelType w:val="multilevel"/>
    <w:tmpl w:val="33E666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B1552D7"/>
    <w:multiLevelType w:val="hybridMultilevel"/>
    <w:tmpl w:val="2410F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F26A37"/>
    <w:multiLevelType w:val="multilevel"/>
    <w:tmpl w:val="FAFC5A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84381857">
    <w:abstractNumId w:val="1"/>
  </w:num>
  <w:num w:numId="2" w16cid:durableId="749159580">
    <w:abstractNumId w:val="0"/>
  </w:num>
  <w:num w:numId="3" w16cid:durableId="1563713009">
    <w:abstractNumId w:val="4"/>
  </w:num>
  <w:num w:numId="4" w16cid:durableId="1300571689">
    <w:abstractNumId w:val="2"/>
  </w:num>
  <w:num w:numId="5" w16cid:durableId="710347106">
    <w:abstractNumId w:val="6"/>
  </w:num>
  <w:num w:numId="6" w16cid:durableId="1609465057">
    <w:abstractNumId w:val="3"/>
  </w:num>
  <w:num w:numId="7" w16cid:durableId="12276434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2AB1"/>
    <w:rsid w:val="00174C33"/>
    <w:rsid w:val="00242AB1"/>
    <w:rsid w:val="006B528A"/>
    <w:rsid w:val="00D863C8"/>
    <w:rsid w:val="00D97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4375D"/>
  <w15:docId w15:val="{A9B27F06-53E5-4C50-8336-A0124B1E7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D863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164</Words>
  <Characters>936</Characters>
  <Application>Microsoft Office Word</Application>
  <DocSecurity>0</DocSecurity>
  <Lines>7</Lines>
  <Paragraphs>2</Paragraphs>
  <ScaleCrop>false</ScaleCrop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QCHA Secretary</dc:creator>
  <cp:lastModifiedBy>Katie Oswald</cp:lastModifiedBy>
  <cp:revision>3</cp:revision>
  <dcterms:created xsi:type="dcterms:W3CDTF">2024-06-02T15:36:00Z</dcterms:created>
  <dcterms:modified xsi:type="dcterms:W3CDTF">2024-06-03T20:55:00Z</dcterms:modified>
</cp:coreProperties>
</file>